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645152BD" w:rsidR="008C3166" w:rsidRPr="005A079F" w:rsidRDefault="0079342B" w:rsidP="00FC5F7E">
      <w:pPr>
        <w:spacing w:line="276" w:lineRule="auto"/>
        <w:jc w:val="both"/>
        <w:rPr>
          <w:b/>
          <w:bCs/>
          <w:sz w:val="22"/>
          <w:szCs w:val="22"/>
        </w:rPr>
      </w:pPr>
      <w:bookmarkStart w:id="0" w:name="_Hlk133305841"/>
      <w:r>
        <w:rPr>
          <w:b/>
          <w:sz w:val="22"/>
          <w:szCs w:val="22"/>
        </w:rPr>
        <w:t>Rozbiórkę oraz utylizację pozostałości budynku gospodarczego</w:t>
      </w:r>
      <w:r w:rsidR="009222F9">
        <w:rPr>
          <w:b/>
          <w:sz w:val="22"/>
          <w:szCs w:val="22"/>
        </w:rPr>
        <w:t xml:space="preserve">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677BBE">
        <w:rPr>
          <w:b/>
          <w:sz w:val="22"/>
          <w:szCs w:val="22"/>
        </w:rPr>
        <w:t>Jugów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677BBE">
        <w:rPr>
          <w:b/>
          <w:sz w:val="22"/>
          <w:szCs w:val="22"/>
        </w:rPr>
        <w:t>430</w:t>
      </w:r>
      <w:r w:rsidR="005F39CE">
        <w:rPr>
          <w:b/>
          <w:sz w:val="22"/>
          <w:szCs w:val="22"/>
        </w:rPr>
        <w:t xml:space="preserve"> </w:t>
      </w:r>
      <w:r w:rsidR="00677BBE">
        <w:rPr>
          <w:b/>
          <w:sz w:val="22"/>
          <w:szCs w:val="22"/>
        </w:rPr>
        <w:t>Jugów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 w:rsidR="008C3166">
        <w:rPr>
          <w:b/>
          <w:bCs/>
          <w:sz w:val="22"/>
          <w:szCs w:val="22"/>
        </w:rPr>
        <w:t xml:space="preserve"> nr </w:t>
      </w:r>
      <w:r>
        <w:rPr>
          <w:b/>
          <w:bCs/>
          <w:sz w:val="22"/>
          <w:szCs w:val="22"/>
        </w:rPr>
        <w:t>149</w:t>
      </w:r>
      <w:r w:rsidR="009222F9">
        <w:rPr>
          <w:b/>
          <w:bCs/>
          <w:sz w:val="22"/>
          <w:szCs w:val="22"/>
        </w:rPr>
        <w:t>/</w:t>
      </w:r>
      <w:r>
        <w:rPr>
          <w:b/>
          <w:bCs/>
          <w:sz w:val="22"/>
          <w:szCs w:val="22"/>
        </w:rPr>
        <w:t>65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677BBE">
        <w:rPr>
          <w:b/>
          <w:bCs/>
          <w:sz w:val="22"/>
          <w:szCs w:val="22"/>
        </w:rPr>
        <w:t>0007</w:t>
      </w:r>
      <w:r w:rsidR="005F39CE">
        <w:rPr>
          <w:b/>
          <w:bCs/>
          <w:sz w:val="22"/>
          <w:szCs w:val="22"/>
        </w:rPr>
        <w:t xml:space="preserve"> </w:t>
      </w:r>
      <w:r w:rsidR="00677BBE">
        <w:rPr>
          <w:b/>
          <w:bCs/>
          <w:sz w:val="22"/>
          <w:szCs w:val="22"/>
        </w:rPr>
        <w:t>Jugó</w:t>
      </w:r>
      <w:r w:rsidR="005D45F4">
        <w:rPr>
          <w:b/>
          <w:bCs/>
          <w:sz w:val="22"/>
          <w:szCs w:val="22"/>
        </w:rPr>
        <w:t>w</w:t>
      </w:r>
      <w:r w:rsidR="008C3166">
        <w:rPr>
          <w:b/>
          <w:bCs/>
          <w:sz w:val="22"/>
          <w:szCs w:val="22"/>
        </w:rPr>
        <w:t>, Gmina Nowa Ruda</w:t>
      </w:r>
    </w:p>
    <w:bookmarkEnd w:id="0"/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1" w:name="OLE_LINK1"/>
    </w:p>
    <w:p w14:paraId="6782E12A" w14:textId="77777777" w:rsidR="0079342B" w:rsidRPr="005A079F" w:rsidRDefault="0079342B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</w:p>
    <w:bookmarkEnd w:id="1"/>
    <w:p w14:paraId="6D753E86" w14:textId="39D4412D" w:rsidR="00810BC0" w:rsidRPr="00E3379B" w:rsidRDefault="0079342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Rozbiórka oraz utylizacja pozostałości budynku gospodarczego położonego w Jugowie na działce geodezyjnej nr </w:t>
      </w:r>
      <w:r w:rsidRPr="0079342B">
        <w:rPr>
          <w:sz w:val="22"/>
          <w:szCs w:val="22"/>
        </w:rPr>
        <w:t>149/65, Obręb 0007 Jugów, Gmina Nowa Ruda</w:t>
      </w:r>
      <w:r>
        <w:rPr>
          <w:sz w:val="22"/>
          <w:szCs w:val="22"/>
        </w:rPr>
        <w:t>.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7A8777FA" w:rsidR="008C3166" w:rsidRPr="00FC1B3C" w:rsidRDefault="008C3166" w:rsidP="00FC1B3C">
      <w:pPr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FC1B3C">
        <w:rPr>
          <w:sz w:val="22"/>
          <w:szCs w:val="22"/>
        </w:rPr>
        <w:t xml:space="preserve">Wykonanie </w:t>
      </w:r>
      <w:r w:rsidR="00FC1B3C" w:rsidRPr="00FC1B3C">
        <w:rPr>
          <w:sz w:val="22"/>
          <w:szCs w:val="22"/>
        </w:rPr>
        <w:t>zamówienia</w:t>
      </w:r>
      <w:r w:rsidRPr="00FC1B3C">
        <w:rPr>
          <w:sz w:val="22"/>
          <w:szCs w:val="22"/>
        </w:rPr>
        <w:t xml:space="preserve"> – w terminie </w:t>
      </w:r>
      <w:r w:rsidRPr="00FC1B3C">
        <w:rPr>
          <w:b/>
          <w:bCs/>
          <w:sz w:val="22"/>
          <w:szCs w:val="22"/>
        </w:rPr>
        <w:t xml:space="preserve">do </w:t>
      </w:r>
      <w:r w:rsidR="00BB586B" w:rsidRPr="00FC1B3C">
        <w:rPr>
          <w:b/>
          <w:bCs/>
          <w:sz w:val="22"/>
          <w:szCs w:val="22"/>
        </w:rPr>
        <w:t>60</w:t>
      </w:r>
      <w:r w:rsidRPr="00FC1B3C">
        <w:rPr>
          <w:b/>
          <w:bCs/>
          <w:sz w:val="22"/>
          <w:szCs w:val="22"/>
        </w:rPr>
        <w:t xml:space="preserve"> dni </w:t>
      </w:r>
      <w:r w:rsidRPr="00FC1B3C">
        <w:rPr>
          <w:sz w:val="22"/>
          <w:szCs w:val="22"/>
        </w:rPr>
        <w:t>od daty podpisania umowy.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6F6E196A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6DD1FB4E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F0618C7" w:rsidR="008C3166" w:rsidRPr="002438E3" w:rsidRDefault="00FC1B3C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VII</w:t>
      </w:r>
      <w:r w:rsidR="008C3166">
        <w:rPr>
          <w:sz w:val="22"/>
          <w:szCs w:val="22"/>
        </w:rPr>
        <w:t>.</w:t>
      </w:r>
      <w:r w:rsidR="008C3166" w:rsidRPr="002438E3">
        <w:rPr>
          <w:sz w:val="22"/>
          <w:szCs w:val="22"/>
        </w:rPr>
        <w:tab/>
      </w:r>
      <w:r>
        <w:rPr>
          <w:sz w:val="22"/>
          <w:szCs w:val="22"/>
        </w:rPr>
        <w:t xml:space="preserve">  </w:t>
      </w:r>
      <w:r w:rsidR="008C3166" w:rsidRPr="002438E3">
        <w:rPr>
          <w:sz w:val="22"/>
          <w:szCs w:val="22"/>
        </w:rPr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67757B73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lastRenderedPageBreak/>
        <w:t xml:space="preserve">            </w:t>
      </w:r>
      <w:r w:rsidR="00FC1B3C">
        <w:rPr>
          <w:b/>
          <w:sz w:val="22"/>
          <w:szCs w:val="22"/>
        </w:rPr>
        <w:t>VIII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59ECBA3B" w14:textId="4EB23B77" w:rsidR="00FC1B3C" w:rsidRPr="00FC1B3C" w:rsidRDefault="00FC1B3C" w:rsidP="00FC1B3C">
      <w:pPr>
        <w:pStyle w:val="Akapitzlist"/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FC1B3C">
        <w:rPr>
          <w:b/>
          <w:sz w:val="22"/>
          <w:szCs w:val="22"/>
        </w:rPr>
        <w:t>Rozbió</w:t>
      </w:r>
      <w:r>
        <w:rPr>
          <w:b/>
          <w:sz w:val="22"/>
          <w:szCs w:val="22"/>
        </w:rPr>
        <w:t>rka</w:t>
      </w:r>
      <w:r w:rsidRPr="00FC1B3C">
        <w:rPr>
          <w:b/>
          <w:sz w:val="22"/>
          <w:szCs w:val="22"/>
        </w:rPr>
        <w:t xml:space="preserve"> oraz utylizacj</w:t>
      </w:r>
      <w:r>
        <w:rPr>
          <w:b/>
          <w:sz w:val="22"/>
          <w:szCs w:val="22"/>
        </w:rPr>
        <w:t>a</w:t>
      </w:r>
      <w:r w:rsidRPr="00FC1B3C">
        <w:rPr>
          <w:b/>
          <w:sz w:val="22"/>
          <w:szCs w:val="22"/>
        </w:rPr>
        <w:t xml:space="preserve"> pozostałości budynku gospodarczego położonego  w miejscowości Jugów, 57-430 Jugów, </w:t>
      </w:r>
      <w:r w:rsidRPr="00FC1B3C">
        <w:rPr>
          <w:b/>
          <w:bCs/>
          <w:sz w:val="22"/>
          <w:szCs w:val="22"/>
        </w:rPr>
        <w:t>dz. nr 149/65, Obręb 0007 Jugów, Gmina Nowa Ruda</w:t>
      </w:r>
    </w:p>
    <w:p w14:paraId="0629A762" w14:textId="58052F19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4E1129EF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407229">
        <w:rPr>
          <w:b/>
          <w:sz w:val="22"/>
          <w:szCs w:val="22"/>
        </w:rPr>
        <w:t>2</w:t>
      </w:r>
      <w:r w:rsidR="00BB586B" w:rsidRPr="00BB586B">
        <w:rPr>
          <w:b/>
          <w:sz w:val="22"/>
          <w:szCs w:val="22"/>
        </w:rPr>
        <w:t>.</w:t>
      </w:r>
      <w:r w:rsidR="00407229">
        <w:rPr>
          <w:b/>
          <w:sz w:val="22"/>
          <w:szCs w:val="22"/>
        </w:rPr>
        <w:t>05</w:t>
      </w:r>
      <w:r w:rsidR="00BB586B" w:rsidRPr="00BB586B">
        <w:rPr>
          <w:b/>
          <w:sz w:val="22"/>
          <w:szCs w:val="22"/>
        </w:rPr>
        <w:t>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22FE758C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407229">
        <w:rPr>
          <w:b/>
          <w:sz w:val="22"/>
          <w:szCs w:val="22"/>
        </w:rPr>
        <w:t>2</w:t>
      </w:r>
      <w:r w:rsidR="00BB586B" w:rsidRPr="00BB586B">
        <w:rPr>
          <w:b/>
          <w:sz w:val="22"/>
          <w:szCs w:val="22"/>
        </w:rPr>
        <w:t>.</w:t>
      </w:r>
      <w:r w:rsidR="00407229">
        <w:rPr>
          <w:b/>
          <w:sz w:val="22"/>
          <w:szCs w:val="22"/>
        </w:rPr>
        <w:t>05</w:t>
      </w:r>
      <w:r w:rsidR="00BB586B" w:rsidRPr="00BB586B">
        <w:rPr>
          <w:b/>
          <w:sz w:val="22"/>
          <w:szCs w:val="22"/>
        </w:rPr>
        <w:t>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>”, jak też otrzymanie w wyniku niniejszego 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639ADFE4" w14:textId="77777777" w:rsidR="00FF6F6A" w:rsidRDefault="00FF6F6A" w:rsidP="00FF6F6A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929C9" w14:textId="77777777" w:rsidR="002E1E6F" w:rsidRDefault="002E1E6F">
      <w:r>
        <w:separator/>
      </w:r>
    </w:p>
  </w:endnote>
  <w:endnote w:type="continuationSeparator" w:id="0">
    <w:p w14:paraId="5ACF6674" w14:textId="77777777" w:rsidR="002E1E6F" w:rsidRDefault="002E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47EF5" w14:textId="77777777" w:rsidR="002E1E6F" w:rsidRDefault="002E1E6F">
      <w:r>
        <w:separator/>
      </w:r>
    </w:p>
  </w:footnote>
  <w:footnote w:type="continuationSeparator" w:id="0">
    <w:p w14:paraId="11C50683" w14:textId="77777777" w:rsidR="002E1E6F" w:rsidRDefault="002E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FC1B3C">
    <w:pPr>
      <w:pStyle w:val="Nagwek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0E3C4B"/>
    <w:rsid w:val="00131F47"/>
    <w:rsid w:val="00153B9A"/>
    <w:rsid w:val="0016265A"/>
    <w:rsid w:val="00164723"/>
    <w:rsid w:val="00180BB7"/>
    <w:rsid w:val="001A47C3"/>
    <w:rsid w:val="001D4B9D"/>
    <w:rsid w:val="001D77CC"/>
    <w:rsid w:val="001F042D"/>
    <w:rsid w:val="001F0D56"/>
    <w:rsid w:val="002107BC"/>
    <w:rsid w:val="00243ECD"/>
    <w:rsid w:val="002673AA"/>
    <w:rsid w:val="002E1E6F"/>
    <w:rsid w:val="0030441A"/>
    <w:rsid w:val="00310453"/>
    <w:rsid w:val="00314933"/>
    <w:rsid w:val="00322730"/>
    <w:rsid w:val="003421EA"/>
    <w:rsid w:val="00372586"/>
    <w:rsid w:val="00402B29"/>
    <w:rsid w:val="00407229"/>
    <w:rsid w:val="00441E3D"/>
    <w:rsid w:val="0046062F"/>
    <w:rsid w:val="004A32AC"/>
    <w:rsid w:val="004D0804"/>
    <w:rsid w:val="004D6D71"/>
    <w:rsid w:val="00505AB7"/>
    <w:rsid w:val="00556602"/>
    <w:rsid w:val="00571A65"/>
    <w:rsid w:val="005C11FE"/>
    <w:rsid w:val="005D45F4"/>
    <w:rsid w:val="005F39CE"/>
    <w:rsid w:val="00606FAE"/>
    <w:rsid w:val="00626112"/>
    <w:rsid w:val="00677BBE"/>
    <w:rsid w:val="0068007C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9342B"/>
    <w:rsid w:val="007C3CB0"/>
    <w:rsid w:val="00810BC0"/>
    <w:rsid w:val="0081695C"/>
    <w:rsid w:val="0083631D"/>
    <w:rsid w:val="00836F96"/>
    <w:rsid w:val="00854A97"/>
    <w:rsid w:val="00866648"/>
    <w:rsid w:val="008760D3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4A8D"/>
    <w:rsid w:val="00963991"/>
    <w:rsid w:val="00996503"/>
    <w:rsid w:val="009E3280"/>
    <w:rsid w:val="009F5973"/>
    <w:rsid w:val="00A01B08"/>
    <w:rsid w:val="00A15A8A"/>
    <w:rsid w:val="00A16C11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332F5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1B3C"/>
    <w:rsid w:val="00FC5214"/>
    <w:rsid w:val="00FC5F7E"/>
    <w:rsid w:val="00FE5024"/>
    <w:rsid w:val="00FF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7</cp:revision>
  <cp:lastPrinted>2023-04-26T09:23:00Z</cp:lastPrinted>
  <dcterms:created xsi:type="dcterms:W3CDTF">2023-04-25T06:52:00Z</dcterms:created>
  <dcterms:modified xsi:type="dcterms:W3CDTF">2023-04-26T09:23:00Z</dcterms:modified>
</cp:coreProperties>
</file>